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81" w:rsidRPr="00F36681" w:rsidRDefault="00F36681" w:rsidP="00F36681">
      <w:pPr>
        <w:jc w:val="center"/>
        <w:rPr>
          <w:b/>
          <w:sz w:val="40"/>
        </w:rPr>
      </w:pPr>
      <w:r>
        <w:rPr>
          <w:b/>
          <w:sz w:val="40"/>
        </w:rPr>
        <w:t>CSE686 – Final Demo</w:t>
      </w:r>
    </w:p>
    <w:p w:rsidR="00F36681" w:rsidRDefault="00F36681">
      <w:pPr>
        <w:rPr>
          <w:b/>
          <w:sz w:val="28"/>
        </w:rPr>
      </w:pPr>
      <w:r w:rsidRPr="00F36681">
        <w:rPr>
          <w:b/>
          <w:sz w:val="28"/>
        </w:rPr>
        <w:t>Name:</w:t>
      </w:r>
      <w:r w:rsidRPr="00F36681">
        <w:rPr>
          <w:b/>
          <w:sz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36681">
        <w:rPr>
          <w:b/>
          <w:sz w:val="28"/>
        </w:rPr>
        <w:t>Date:</w:t>
      </w:r>
    </w:p>
    <w:tbl>
      <w:tblPr>
        <w:tblStyle w:val="TableGrid"/>
        <w:tblW w:w="9990" w:type="dxa"/>
        <w:tblLayout w:type="fixed"/>
        <w:tblLook w:val="04A0"/>
      </w:tblPr>
      <w:tblGrid>
        <w:gridCol w:w="2180"/>
        <w:gridCol w:w="520"/>
        <w:gridCol w:w="630"/>
        <w:gridCol w:w="450"/>
        <w:gridCol w:w="450"/>
        <w:gridCol w:w="540"/>
        <w:gridCol w:w="5220"/>
      </w:tblGrid>
      <w:tr w:rsidR="00277A38" w:rsidTr="00277A38">
        <w:tc>
          <w:tcPr>
            <w:tcW w:w="2180" w:type="dxa"/>
          </w:tcPr>
          <w:p w:rsidR="00277A38" w:rsidRDefault="00277A38" w:rsidP="00277A3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Quality Factors</w:t>
            </w:r>
          </w:p>
        </w:tc>
        <w:tc>
          <w:tcPr>
            <w:tcW w:w="520" w:type="dxa"/>
          </w:tcPr>
          <w:p w:rsidR="00277A38" w:rsidRDefault="00277A38" w:rsidP="00F366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630" w:type="dxa"/>
          </w:tcPr>
          <w:p w:rsidR="00277A38" w:rsidRDefault="00277A38" w:rsidP="00F366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VG</w:t>
            </w:r>
          </w:p>
        </w:tc>
        <w:tc>
          <w:tcPr>
            <w:tcW w:w="450" w:type="dxa"/>
          </w:tcPr>
          <w:p w:rsidR="00277A38" w:rsidRDefault="00277A38" w:rsidP="00F366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</w:t>
            </w:r>
          </w:p>
        </w:tc>
        <w:tc>
          <w:tcPr>
            <w:tcW w:w="450" w:type="dxa"/>
          </w:tcPr>
          <w:p w:rsidR="00277A38" w:rsidRDefault="00277A38" w:rsidP="00F366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540" w:type="dxa"/>
          </w:tcPr>
          <w:p w:rsidR="00277A38" w:rsidRDefault="00277A38" w:rsidP="00F366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  <w:tc>
          <w:tcPr>
            <w:tcW w:w="5220" w:type="dxa"/>
          </w:tcPr>
          <w:p w:rsidR="00277A38" w:rsidRDefault="00277A38" w:rsidP="00F366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Comment</w:t>
            </w:r>
          </w:p>
        </w:tc>
      </w:tr>
      <w:tr w:rsidR="00277A38" w:rsidTr="00277A38">
        <w:tc>
          <w:tcPr>
            <w:tcW w:w="2180" w:type="dxa"/>
          </w:tcPr>
          <w:p w:rsidR="00277A38" w:rsidRPr="00F36681" w:rsidRDefault="00277A38">
            <w:pPr>
              <w:rPr>
                <w:sz w:val="28"/>
              </w:rPr>
            </w:pPr>
            <w:r>
              <w:rPr>
                <w:sz w:val="28"/>
              </w:rPr>
              <w:t>Visual Appeal</w:t>
            </w:r>
          </w:p>
        </w:tc>
        <w:tc>
          <w:tcPr>
            <w:tcW w:w="52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63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45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45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522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</w:tr>
      <w:tr w:rsidR="00277A38" w:rsidTr="00277A38">
        <w:tc>
          <w:tcPr>
            <w:tcW w:w="2180" w:type="dxa"/>
          </w:tcPr>
          <w:p w:rsidR="00277A38" w:rsidRPr="00F36681" w:rsidRDefault="00277A38">
            <w:pPr>
              <w:rPr>
                <w:sz w:val="28"/>
              </w:rPr>
            </w:pPr>
            <w:r>
              <w:rPr>
                <w:sz w:val="28"/>
              </w:rPr>
              <w:t>Navigation</w:t>
            </w:r>
          </w:p>
        </w:tc>
        <w:tc>
          <w:tcPr>
            <w:tcW w:w="52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63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45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45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522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</w:tr>
      <w:tr w:rsidR="00277A38" w:rsidTr="00277A38">
        <w:tc>
          <w:tcPr>
            <w:tcW w:w="2180" w:type="dxa"/>
          </w:tcPr>
          <w:p w:rsidR="00277A38" w:rsidRPr="00F36681" w:rsidRDefault="00277A38">
            <w:pPr>
              <w:rPr>
                <w:sz w:val="28"/>
              </w:rPr>
            </w:pPr>
            <w:r>
              <w:rPr>
                <w:sz w:val="28"/>
              </w:rPr>
              <w:t>Hosting</w:t>
            </w:r>
          </w:p>
        </w:tc>
        <w:tc>
          <w:tcPr>
            <w:tcW w:w="52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63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45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45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522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</w:tr>
      <w:tr w:rsidR="00277A38" w:rsidTr="00277A38">
        <w:tc>
          <w:tcPr>
            <w:tcW w:w="2180" w:type="dxa"/>
          </w:tcPr>
          <w:p w:rsidR="00277A38" w:rsidRPr="00F36681" w:rsidRDefault="00277A38">
            <w:pPr>
              <w:rPr>
                <w:sz w:val="28"/>
              </w:rPr>
            </w:pPr>
            <w:r>
              <w:rPr>
                <w:sz w:val="28"/>
              </w:rPr>
              <w:t>Robustness</w:t>
            </w:r>
          </w:p>
        </w:tc>
        <w:tc>
          <w:tcPr>
            <w:tcW w:w="52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63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45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45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522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</w:tr>
      <w:tr w:rsidR="00277A38" w:rsidTr="00277A38">
        <w:tc>
          <w:tcPr>
            <w:tcW w:w="2180" w:type="dxa"/>
          </w:tcPr>
          <w:p w:rsidR="00277A38" w:rsidRPr="00F36681" w:rsidRDefault="00277A38">
            <w:pPr>
              <w:rPr>
                <w:sz w:val="28"/>
              </w:rPr>
            </w:pPr>
            <w:r>
              <w:rPr>
                <w:sz w:val="28"/>
              </w:rPr>
              <w:t>Simplicity</w:t>
            </w:r>
          </w:p>
        </w:tc>
        <w:tc>
          <w:tcPr>
            <w:tcW w:w="52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63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45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45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522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</w:tr>
      <w:tr w:rsidR="00277A38" w:rsidTr="00277A38">
        <w:tc>
          <w:tcPr>
            <w:tcW w:w="2180" w:type="dxa"/>
          </w:tcPr>
          <w:p w:rsidR="00277A38" w:rsidRPr="00F36681" w:rsidRDefault="00277A38">
            <w:pPr>
              <w:rPr>
                <w:sz w:val="28"/>
              </w:rPr>
            </w:pPr>
            <w:r>
              <w:rPr>
                <w:sz w:val="28"/>
              </w:rPr>
              <w:t>Data Model</w:t>
            </w:r>
          </w:p>
        </w:tc>
        <w:tc>
          <w:tcPr>
            <w:tcW w:w="52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63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45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45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522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</w:tr>
      <w:tr w:rsidR="00277A38" w:rsidTr="00277A38">
        <w:tc>
          <w:tcPr>
            <w:tcW w:w="2180" w:type="dxa"/>
          </w:tcPr>
          <w:p w:rsidR="00277A38" w:rsidRPr="00F36681" w:rsidRDefault="00277A38">
            <w:pPr>
              <w:rPr>
                <w:sz w:val="28"/>
              </w:rPr>
            </w:pPr>
            <w:r>
              <w:rPr>
                <w:sz w:val="28"/>
              </w:rPr>
              <w:t>Integration</w:t>
            </w:r>
          </w:p>
        </w:tc>
        <w:tc>
          <w:tcPr>
            <w:tcW w:w="52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63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45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45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522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</w:tr>
      <w:tr w:rsidR="00277A38" w:rsidTr="00277A38">
        <w:tc>
          <w:tcPr>
            <w:tcW w:w="2180" w:type="dxa"/>
          </w:tcPr>
          <w:p w:rsidR="00277A38" w:rsidRDefault="00277A38">
            <w:pPr>
              <w:rPr>
                <w:sz w:val="28"/>
              </w:rPr>
            </w:pPr>
            <w:r>
              <w:rPr>
                <w:sz w:val="28"/>
              </w:rPr>
              <w:t>Special Features</w:t>
            </w:r>
          </w:p>
        </w:tc>
        <w:tc>
          <w:tcPr>
            <w:tcW w:w="52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63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45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45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  <w:tc>
          <w:tcPr>
            <w:tcW w:w="5220" w:type="dxa"/>
          </w:tcPr>
          <w:p w:rsidR="00277A38" w:rsidRDefault="00277A38">
            <w:pPr>
              <w:rPr>
                <w:b/>
                <w:sz w:val="28"/>
              </w:rPr>
            </w:pPr>
          </w:p>
        </w:tc>
      </w:tr>
    </w:tbl>
    <w:p w:rsidR="00F36681" w:rsidRPr="00F36681" w:rsidRDefault="00F36681">
      <w:pPr>
        <w:rPr>
          <w:b/>
          <w:sz w:val="28"/>
        </w:rPr>
      </w:pPr>
    </w:p>
    <w:p w:rsidR="00F36681" w:rsidRPr="00277A38" w:rsidRDefault="00277A38">
      <w:pPr>
        <w:rPr>
          <w:b/>
          <w:sz w:val="28"/>
        </w:rPr>
      </w:pPr>
      <w:r w:rsidRPr="00277A38">
        <w:rPr>
          <w:b/>
          <w:sz w:val="28"/>
        </w:rPr>
        <w:t>Additional Comments:</w:t>
      </w:r>
    </w:p>
    <w:sectPr w:rsidR="00F36681" w:rsidRPr="00277A38" w:rsidSect="004F0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characterSpacingControl w:val="doNotCompress"/>
  <w:compat/>
  <w:rsids>
    <w:rsidRoot w:val="00F36681"/>
    <w:rsid w:val="0010538E"/>
    <w:rsid w:val="00132A0D"/>
    <w:rsid w:val="00167647"/>
    <w:rsid w:val="001930BB"/>
    <w:rsid w:val="001B3E4A"/>
    <w:rsid w:val="001E0DAB"/>
    <w:rsid w:val="002439C0"/>
    <w:rsid w:val="00255AF5"/>
    <w:rsid w:val="00277A38"/>
    <w:rsid w:val="002D3B87"/>
    <w:rsid w:val="00377B94"/>
    <w:rsid w:val="00383274"/>
    <w:rsid w:val="003A29BA"/>
    <w:rsid w:val="003B11A2"/>
    <w:rsid w:val="003C5E61"/>
    <w:rsid w:val="003E1D7A"/>
    <w:rsid w:val="004506B4"/>
    <w:rsid w:val="004E747F"/>
    <w:rsid w:val="004F00C6"/>
    <w:rsid w:val="004F798A"/>
    <w:rsid w:val="00501A5F"/>
    <w:rsid w:val="00506A7D"/>
    <w:rsid w:val="00580655"/>
    <w:rsid w:val="005C0702"/>
    <w:rsid w:val="006D2C8C"/>
    <w:rsid w:val="00763294"/>
    <w:rsid w:val="007664DE"/>
    <w:rsid w:val="00782D63"/>
    <w:rsid w:val="007C58D6"/>
    <w:rsid w:val="00870CEF"/>
    <w:rsid w:val="0087732B"/>
    <w:rsid w:val="008F4BD1"/>
    <w:rsid w:val="00956071"/>
    <w:rsid w:val="0095684E"/>
    <w:rsid w:val="009661A5"/>
    <w:rsid w:val="009B0CC8"/>
    <w:rsid w:val="009B203B"/>
    <w:rsid w:val="009E5337"/>
    <w:rsid w:val="00A13D7A"/>
    <w:rsid w:val="00A3024A"/>
    <w:rsid w:val="00A71734"/>
    <w:rsid w:val="00A766F3"/>
    <w:rsid w:val="00A84F40"/>
    <w:rsid w:val="00C222E8"/>
    <w:rsid w:val="00C325F5"/>
    <w:rsid w:val="00CD501F"/>
    <w:rsid w:val="00D4268E"/>
    <w:rsid w:val="00D84354"/>
    <w:rsid w:val="00D953A8"/>
    <w:rsid w:val="00DC393A"/>
    <w:rsid w:val="00DF1FA8"/>
    <w:rsid w:val="00ED7661"/>
    <w:rsid w:val="00EF1DE7"/>
    <w:rsid w:val="00EF386A"/>
    <w:rsid w:val="00F36681"/>
    <w:rsid w:val="00F929B8"/>
    <w:rsid w:val="00FA00DB"/>
    <w:rsid w:val="00FB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fawcett</dc:creator>
  <cp:keywords/>
  <dc:description/>
  <cp:lastModifiedBy>fawcett</cp:lastModifiedBy>
  <cp:revision>1</cp:revision>
  <dcterms:created xsi:type="dcterms:W3CDTF">2010-07-27T11:32:00Z</dcterms:created>
  <dcterms:modified xsi:type="dcterms:W3CDTF">2010-07-27T11:46:00Z</dcterms:modified>
</cp:coreProperties>
</file>